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/>
        </w:rPr>
        <w:t>软通动力</w:t>
      </w:r>
      <w:r>
        <w:t>--中海地产</w:t>
      </w:r>
    </w:p>
    <w:bookmarkEnd w:id="0"/>
    <w:p>
      <w:r>
        <w:t>1、直接连接数据库和使用ODBC连接数据库进行通讯的优缺点？</w:t>
      </w:r>
    </w:p>
    <w:p>
      <w:r>
        <w:rPr>
          <w:rFonts w:hint="eastAsia"/>
        </w:rPr>
        <w:t>不知道怎么回答，就说有专门同事负责对这方面不是很了解；</w:t>
      </w:r>
    </w:p>
    <w:p>
      <w:r>
        <w:t>2、SQL删除重复数据方法？</w:t>
      </w:r>
    </w:p>
    <w:p>
      <w:r>
        <w:rPr>
          <w:rFonts w:hint="eastAsia"/>
        </w:rPr>
        <w:t>用</w:t>
      </w:r>
      <w:r>
        <w:t>distinct，delete from，分析函数</w:t>
      </w:r>
    </w:p>
    <w:p>
      <w:r>
        <w:t>3、union和union all有什么区别？</w:t>
      </w:r>
    </w:p>
    <w:p>
      <w:r>
        <w:rPr>
          <w:rFonts w:hint="eastAsia"/>
        </w:rPr>
        <w:t>当时没有回答上（</w:t>
      </w:r>
      <w:r>
        <w:t>union 合并数据整理的同时不整理重复值，但会采取默认排序；union all 会整理重复值，但不会排序）</w:t>
      </w:r>
    </w:p>
    <w:p>
      <w:r>
        <w:t>4、主要工作负责内容介绍，看那些指标？</w:t>
      </w:r>
    </w:p>
    <w:p>
      <w:r>
        <w:t>5、select, from, where , group by 语法顺序</w:t>
      </w:r>
    </w:p>
    <w:p>
      <w:r>
        <w:t>from-where-group by-select</w:t>
      </w:r>
    </w:p>
    <w:p>
      <w:r>
        <w:t>6、索引字段不唯一应该用什么索引类型？</w:t>
      </w:r>
    </w:p>
    <w:p>
      <w:r>
        <w:rPr>
          <w:rFonts w:hint="eastAsia"/>
        </w:rPr>
        <w:t>唯一索引</w:t>
      </w:r>
    </w:p>
    <w:p>
      <w:r>
        <w:t>7、如何优化SQL？</w:t>
      </w:r>
    </w:p>
    <w:p>
      <w:r>
        <w:rPr>
          <w:rFonts w:hint="eastAsia"/>
        </w:rPr>
        <w:t>索引、书写规范、避免建立临时表、表分区、避免排序；</w:t>
      </w:r>
    </w:p>
    <w:p/>
    <w:p>
      <w:r>
        <w:rPr>
          <w:rFonts w:hint="eastAsia"/>
        </w:rPr>
        <w:t>瑞德思通</w:t>
      </w:r>
      <w:r>
        <w:t>—</w:t>
      </w:r>
      <w:r>
        <w:rPr>
          <w:rFonts w:hint="eastAsia"/>
        </w:rPr>
        <w:t>智慧政务项目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讲最近的项目？</w:t>
      </w:r>
    </w:p>
    <w:p>
      <w:pPr>
        <w:pStyle w:val="4"/>
        <w:numPr>
          <w:ilvl w:val="0"/>
          <w:numId w:val="1"/>
        </w:numPr>
        <w:ind w:firstLineChars="0"/>
      </w:pPr>
      <w:r>
        <w:drawing>
          <wp:inline distT="0" distB="0" distL="0" distR="0">
            <wp:extent cx="981710" cy="2181860"/>
            <wp:effectExtent l="0" t="0" r="889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748" cy="22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left="360" w:firstLine="0" w:firstLineChars="0"/>
        <w:rPr>
          <w:rFonts w:hint="eastAsia"/>
        </w:rPr>
      </w:pPr>
      <w:r>
        <w:rPr>
          <w:rFonts w:hint="eastAsia"/>
        </w:rPr>
        <w:t>现场出题让用SQL写出来，手写，当场懵逼，脑子空白，写不出来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85024"/>
    <w:multiLevelType w:val="multilevel"/>
    <w:tmpl w:val="3FF8502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8D"/>
    <w:rsid w:val="004C0F0F"/>
    <w:rsid w:val="007F228D"/>
    <w:rsid w:val="00F50C78"/>
    <w:rsid w:val="6C76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341</Characters>
  <Lines>2</Lines>
  <Paragraphs>1</Paragraphs>
  <TotalTime>7</TotalTime>
  <ScaleCrop>false</ScaleCrop>
  <LinksUpToDate>false</LinksUpToDate>
  <CharactersWithSpaces>399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2020-11-12T15:27:00Z</dcterms:created>
  <dc:creator>柯威</dc:creator>
  <cp:lastModifiedBy>Aye.aye.captain!</cp:lastModifiedBy>
  <dcterms:modified xsi:type="dcterms:W3CDTF">2020-12-14T02:24:15Z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