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6E5B8" w14:textId="77777777" w:rsidR="00A60F42" w:rsidRDefault="008E13D4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【面试技巧】面试试讲导入技巧</w:t>
      </w:r>
    </w:p>
    <w:p w14:paraId="45B7A83F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常言说的好，</w:t>
      </w:r>
      <w:r>
        <w:t>“</w:t>
      </w:r>
      <w:r>
        <w:t>好的开始是成功的一半</w:t>
      </w:r>
      <w:r>
        <w:t>”</w:t>
      </w:r>
      <w:r>
        <w:t>，这句话在试讲中也是一样适用的，一个好的导入绝对会成为试讲的加分项。今天，小编就来和大家聊聊试讲的导入技巧。</w:t>
      </w:r>
    </w:p>
    <w:p w14:paraId="31BE6203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适用于各学科的课堂教学导入方法</w:t>
      </w:r>
    </w:p>
    <w:p w14:paraId="6FC2E0DB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一．按教学范围大小，导入可分为：课程导入、单元导入和课时导入。</w:t>
      </w:r>
    </w:p>
    <w:p w14:paraId="2239349C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1 .</w:t>
      </w:r>
      <w:r>
        <w:rPr>
          <w:rStyle w:val="a4"/>
        </w:rPr>
        <w:t>课程导入</w:t>
      </w:r>
      <w:r>
        <w:t>：它属于整个课程的导入，亦称导言课、绪论课。</w:t>
      </w:r>
    </w:p>
    <w:p w14:paraId="07A412AD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2 .</w:t>
      </w:r>
      <w:r>
        <w:rPr>
          <w:rStyle w:val="a4"/>
        </w:rPr>
        <w:t>导言课要求生动活泼，有图、文、表格等，语言要亲切而有说服力</w:t>
      </w:r>
      <w:r>
        <w:t>。在导言课中，可采用</w:t>
      </w:r>
      <w:r>
        <w:t>“</w:t>
      </w:r>
      <w:r>
        <w:t>单刀直入</w:t>
      </w:r>
      <w:r>
        <w:t>”</w:t>
      </w:r>
      <w:r>
        <w:t>法导入，让学生打开教材，先欣赏其中几幅带有典型性的图片，学生顺着插图的思路，进入本节课的知识殿堂。</w:t>
      </w:r>
    </w:p>
    <w:p w14:paraId="3C6D2DB2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3</w:t>
      </w:r>
      <w:r>
        <w:rPr>
          <w:rStyle w:val="a4"/>
        </w:rPr>
        <w:t>．课时导入的类型</w:t>
      </w:r>
    </w:p>
    <w:p w14:paraId="437EDE01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1</w:t>
      </w:r>
      <w:r>
        <w:t>）不同教学方式的导入：</w:t>
      </w:r>
    </w:p>
    <w:p w14:paraId="7517AC1E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①</w:t>
      </w:r>
      <w:r>
        <w:t>直接导入</w:t>
      </w:r>
    </w:p>
    <w:p w14:paraId="28330059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就是不用借助其他材料，教师只要概述新课的主要内容及教学程序，明确学习目标和要求，引起学生思想重视并准备参与教学活动。直接导入有多种方式：</w:t>
      </w:r>
    </w:p>
    <w:p w14:paraId="47A11D24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a.</w:t>
      </w:r>
      <w:r>
        <w:t>解释题目，直截了当点明课题基本特征及重要概念。如：《变革与争霸》《百家争鸣》都可以用先人为主的方法进行导学，引起学生的兴趣和注意。</w:t>
      </w:r>
    </w:p>
    <w:p w14:paraId="0AE7BA82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lastRenderedPageBreak/>
        <w:t>b.</w:t>
      </w:r>
      <w:r>
        <w:t>通过交代学习新课的目的与现实意义导入。</w:t>
      </w:r>
    </w:p>
    <w:p w14:paraId="76EACB30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直接导入有其局限性，它过于笼统、概括，也过于刻板、枯燥，缺乏更强烈的感染力，因而不易激起学生的学习兴趣。这种导入法对初中学生来说可以在适当的时候选用。</w:t>
      </w:r>
    </w:p>
    <w:p w14:paraId="2881F8F5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②</w:t>
      </w:r>
      <w:r>
        <w:t>复习导入</w:t>
      </w:r>
    </w:p>
    <w:p w14:paraId="1D38A70C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这是一种从已有知识入手，由已知引向未知的导入方法，使新旧知识的衔接十分自然、贴切，不仅使学生巩固了旧知识，也为接受新知识作好了铺垫。</w:t>
      </w:r>
    </w:p>
    <w:p w14:paraId="216D3B3F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③</w:t>
      </w:r>
      <w:r>
        <w:t>悬念导入</w:t>
      </w:r>
    </w:p>
    <w:p w14:paraId="7686A917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这是一种以认知冲突的方式设疑，使学生思维进入惊奇、矛盾等状态，构成悬念的导入方法。</w:t>
      </w:r>
    </w:p>
    <w:p w14:paraId="2711C2F4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教师若能设置具有启发性、探索性，并同时具有趣味性的疑难问题，开讲时就创设了悬念，学生就会激起求知欲望。</w:t>
      </w:r>
    </w:p>
    <w:p w14:paraId="6F70DE2F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④</w:t>
      </w:r>
      <w:r>
        <w:t>直观导入</w:t>
      </w:r>
    </w:p>
    <w:p w14:paraId="58089F38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这是一种以引导学生观察文物、模型、图表、图片（地图、插图、漫画）等活动方式，引起学生兴趣，再从观察中设置问题情境的导入方法。</w:t>
      </w:r>
    </w:p>
    <w:p w14:paraId="5DD101C8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从一幅图或一件事物导入，由点及面，由感性到理性，符合学生认识的思维路线，易激起兴趣和学习动机，效果十分理想。</w:t>
      </w:r>
    </w:p>
    <w:p w14:paraId="363E38B6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lastRenderedPageBreak/>
        <w:t>在教学过程中，教师运用教材中的插图创设情景，既可以使学生主动参与教学活动，又可以启发学生思维，在探究、分析问题中加深认识，从而从总体上提高课堂教学效果。</w:t>
      </w:r>
    </w:p>
    <w:p w14:paraId="0C127CE8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此外，还可以运用漫画。漫画蕴涵着深刻的哲理，又具有趣味性和幽默感。运用漫画能够增加趣味性，活跃课堂气氛。</w:t>
      </w:r>
    </w:p>
    <w:p w14:paraId="3C4E7B24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除了运用书本上的漫画外，还可以利用外来的漫画。通过漫画设疑，调动学生兴趣，使他们能主动地去探究问题，分析问题。</w:t>
      </w:r>
    </w:p>
    <w:p w14:paraId="29D6EA06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（</w:t>
      </w:r>
      <w:r>
        <w:t>2</w:t>
      </w:r>
      <w:r>
        <w:t>）不同教学内容的导入</w:t>
      </w:r>
    </w:p>
    <w:p w14:paraId="34DCA8C5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①</w:t>
      </w:r>
      <w:r>
        <w:t>经验导入（利用身边材料、事例导入）</w:t>
      </w:r>
    </w:p>
    <w:p w14:paraId="10435713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在课堂教学过程中，应用身边材料，对学生来说既贴近生活，又贴近实际，与自己紧密联系，因而倍感亲切，很容易接受，也培养了学生的主体参与意识。</w:t>
      </w:r>
    </w:p>
    <w:p w14:paraId="02702EA6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以学生的生活经验为出发点，通过提问、讲解，以此引起学生对已有经验的回忆，并引导学生发现与该经验密切相关的新课内容的联系，进而产生探究问题的兴趣的一种导入技能。</w:t>
      </w:r>
    </w:p>
    <w:p w14:paraId="24BA595E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从学生生活经验或熟悉的某些事物入手，恰当地导入新课，并作必要的点拨，学生会感到亲切、自然、有趣，从而缩短了与现实之间的距离，使知识变得易于理解和把握。</w:t>
      </w:r>
    </w:p>
    <w:p w14:paraId="1C03346F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②</w:t>
      </w:r>
      <w:r>
        <w:t>利用成语、故事、诗词等文学作品导入</w:t>
      </w:r>
    </w:p>
    <w:p w14:paraId="41FF432B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在课堂教学中，教师可以充分利用一些学生喜闻乐见的成语典故、寓言故事、古典诗词、名言警句等去引发学生积极的情感体验，创设美好的情境，适时导入新课。</w:t>
      </w:r>
    </w:p>
    <w:p w14:paraId="78C08EFA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成语典故一般语言简练，含义精辟，又具有知识性、艺术性和趣味性，能够启迪人的智慧，陶冶人的情操。采用成语典故来导入新课，能激起学生的学习兴趣，吸引学生的注意力，造成思维悬念，进一步引发学生深思。</w:t>
      </w:r>
    </w:p>
    <w:p w14:paraId="0E39FC2B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③</w:t>
      </w:r>
      <w:r>
        <w:t>音乐或影视等多媒体导入</w:t>
      </w:r>
    </w:p>
    <w:p w14:paraId="618BAE19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多媒体技术应用，它集图、形、声于一体，能够活跃课堂气氛。运用多媒体教学手段导入新课，把学生引入到教师有目的、有意识创设的情境之中，能够较强地吸引学生的注意力。</w:t>
      </w:r>
    </w:p>
    <w:p w14:paraId="46A2E2ED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美好的生活离不开音乐，现代教学中也同样需要音乐。上课开始时，用一段舒缓的音乐，可以使学生静下心来学习，起到稳定情绪的作用。同时，用音乐进行导入，不仅拉开了一堂课的序幕，还唤起了学生的兴趣，有助于学生心旷神怡地投入到学习中。</w:t>
      </w:r>
    </w:p>
    <w:p w14:paraId="71E882E0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④</w:t>
      </w:r>
      <w:r>
        <w:t>时事、热点导入</w:t>
      </w:r>
    </w:p>
    <w:p w14:paraId="7FF1B0F9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通过寻找与新课学习内容有关的时事新闻、学生关心的热点话题等引入新课学习。</w:t>
      </w:r>
    </w:p>
    <w:p w14:paraId="761F4C58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⑤</w:t>
      </w:r>
      <w:r>
        <w:t>乡情导入</w:t>
      </w:r>
    </w:p>
    <w:p w14:paraId="29C0D0F8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适用于各学科的新课导入的设计</w:t>
      </w:r>
    </w:p>
    <w:p w14:paraId="651D7D74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1.</w:t>
      </w:r>
      <w:r>
        <w:rPr>
          <w:rStyle w:val="a4"/>
        </w:rPr>
        <w:t>新课导入设计的原则</w:t>
      </w:r>
    </w:p>
    <w:p w14:paraId="3762B04B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(1)</w:t>
      </w:r>
      <w:r>
        <w:t>目的性原则：有明确的目的</w:t>
      </w:r>
      <w:r>
        <w:t>——</w:t>
      </w:r>
      <w:r>
        <w:t>调动学生学习的积极性，为实现新课的教学目标要求服务。</w:t>
      </w:r>
    </w:p>
    <w:p w14:paraId="60120F53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(2)</w:t>
      </w:r>
      <w:r>
        <w:t>针对性原则：是对所教的学生而言的。教学是一种双边活动，就要以学生的学为基础。就是要从学生的实际出发，考虑学生的年龄、性格特征、学习方式、学习能力、生活实际等，来确定导人的内容和形式，以发挥学生学习的主体作用。这里的针对性也包括针对不同的教学内容，选择最能表现相应内容要求的导入方式。</w:t>
      </w:r>
    </w:p>
    <w:p w14:paraId="2FE2DA71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(3)</w:t>
      </w:r>
      <w:r>
        <w:t>形象性原则：使导入给学生一个生动的具体形象，为下一步的思维活动提供</w:t>
      </w:r>
      <w:r>
        <w:t>“</w:t>
      </w:r>
      <w:r>
        <w:t>素材</w:t>
      </w:r>
      <w:r>
        <w:t>”</w:t>
      </w:r>
      <w:r>
        <w:t>。</w:t>
      </w:r>
    </w:p>
    <w:p w14:paraId="2CE2DB1F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rPr>
          <w:rStyle w:val="a4"/>
        </w:rPr>
        <w:t>2.</w:t>
      </w:r>
      <w:r>
        <w:rPr>
          <w:rStyle w:val="a4"/>
        </w:rPr>
        <w:t>几种新课导入的方法</w:t>
      </w:r>
    </w:p>
    <w:p w14:paraId="15FD0556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(1)</w:t>
      </w:r>
      <w:r>
        <w:t>情境导入法：教师根据教材内容，充分发挥学生的主观能动性，利用一切有利条件，创设各种情境，刺激学生的想象力，激发了学生的情感，让学生穿越时空隧道去思考问题，愉快的导入新课。情景导入法，是较广泛的导入法。情景的设置方法也多种多样，诸如音像再现、小品表演、实物展示、回顾历史</w:t>
      </w:r>
      <w:r>
        <w:t>(</w:t>
      </w:r>
      <w:r>
        <w:t>故事</w:t>
      </w:r>
      <w:r>
        <w:t>)</w:t>
      </w:r>
      <w:r>
        <w:t>等。</w:t>
      </w:r>
    </w:p>
    <w:p w14:paraId="26C27C40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(2)</w:t>
      </w:r>
      <w:r>
        <w:t>设疑导入法：设疑导入法，是指教师围绕教学主题，设疑问难，制造悬念，引发思维，以此来导入新课的方法。学生有强烈的好奇心，提出疑问、设置悬念导人新课，可以激发学生强烈的求知欲，启迪学生的思维，达到释疑解惑的目的。</w:t>
      </w:r>
    </w:p>
    <w:p w14:paraId="0E256C15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(3)</w:t>
      </w:r>
      <w:r>
        <w:t>新闻</w:t>
      </w:r>
      <w:r>
        <w:t>(</w:t>
      </w:r>
      <w:r>
        <w:t>热点</w:t>
      </w:r>
      <w:r>
        <w:t>)</w:t>
      </w:r>
      <w:r>
        <w:t>导入法：根据教学内容，用最新发生的国内外重大事件和当地热点新闻，启迪学生的心灵，激发学生的情感和探究欲望，导入新课。</w:t>
      </w:r>
    </w:p>
    <w:p w14:paraId="4CB02A62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热点导入，感染力强，会收到先声夺人的效果。这种结合实际，用热点话题导入新课的方法，不仅调动了学生学习的热情，活跃了课堂气氛，而且能使学生在宽松的氛围中学习。</w:t>
      </w:r>
    </w:p>
    <w:p w14:paraId="1D56D9C1" w14:textId="77777777" w:rsidR="00A60F42" w:rsidRDefault="008E13D4">
      <w:pPr>
        <w:pStyle w:val="a3"/>
        <w:widowControl/>
        <w:spacing w:before="132" w:beforeAutospacing="0" w:after="378" w:afterAutospacing="0" w:line="480" w:lineRule="auto"/>
      </w:pPr>
      <w:r>
        <w:t>除此以外，还有活动导入法、亲身体验导入法、名人名言导入法等。</w:t>
      </w:r>
    </w:p>
    <w:p w14:paraId="27EC8706" w14:textId="77777777" w:rsidR="00A60F42" w:rsidRDefault="00A60F42">
      <w:pPr>
        <w:spacing w:line="480" w:lineRule="auto"/>
      </w:pPr>
    </w:p>
    <w:sectPr w:rsidR="00A60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486F6" w14:textId="77777777" w:rsidR="00BF013A" w:rsidRDefault="00BF013A" w:rsidP="00BF013A">
      <w:r>
        <w:separator/>
      </w:r>
    </w:p>
  </w:endnote>
  <w:endnote w:type="continuationSeparator" w:id="0">
    <w:p w14:paraId="08BCA665" w14:textId="77777777" w:rsidR="00BF013A" w:rsidRDefault="00BF013A" w:rsidP="00BF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6C76" w14:textId="77777777" w:rsidR="00BF013A" w:rsidRDefault="00BF013A" w:rsidP="00BF013A">
      <w:r>
        <w:separator/>
      </w:r>
    </w:p>
  </w:footnote>
  <w:footnote w:type="continuationSeparator" w:id="0">
    <w:p w14:paraId="6D5CD863" w14:textId="77777777" w:rsidR="00BF013A" w:rsidRDefault="00BF013A" w:rsidP="00BF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F1606"/>
    <w:rsid w:val="00836F6E"/>
    <w:rsid w:val="008E13D4"/>
    <w:rsid w:val="00A60F42"/>
    <w:rsid w:val="00BF013A"/>
    <w:rsid w:val="2E7F1606"/>
    <w:rsid w:val="3D7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E2538A"/>
  <w15:docId w15:val="{59328E1B-C1F3-42B5-A391-029CF87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BF0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F01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BF0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BF01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1208</Characters>
  <Application>Microsoft Office Word</Application>
  <DocSecurity>0</DocSecurity>
  <Lines>48</Lines>
  <Paragraphs>49</Paragraphs>
  <ScaleCrop>false</ScaleCrop>
  <Manager>hstz</Manager>
  <Company>hstz</Company>
  <LinksUpToDate>false</LinksUpToDate>
  <CharactersWithSpaces>2367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hstz</dc:title>
  <dc:subject>hstz</dc:subject>
  <dc:creator>hstz</dc:creator>
  <cp:keywords>hstz</cp:keywords>
  <dc:description>hstz</dc:description>
  <cp:lastModifiedBy>Administrator</cp:lastModifiedBy>
  <cp:revision>2</cp:revision>
  <dcterms:created xsi:type="dcterms:W3CDTF">2020-11-25T02:36:00Z</dcterms:created>
  <dcterms:modified xsi:type="dcterms:W3CDTF">2020-11-25T02:36:00Z</dcterms:modified>
  <cp:category>hstz</cp:category>
</cp:coreProperties>
</file>